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44" w:rsidRPr="00AA521F" w:rsidRDefault="00B00844" w:rsidP="00B00844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00844" w:rsidRPr="00AA521F" w:rsidRDefault="00B00844" w:rsidP="00B00844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ЦКРОиР г. Гродно </w:t>
      </w:r>
    </w:p>
    <w:p w:rsidR="00B00844" w:rsidRPr="00AA521F" w:rsidRDefault="00B00844" w:rsidP="00B00844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__________Т.В. Валюкевич</w:t>
      </w:r>
    </w:p>
    <w:p w:rsidR="00B00844" w:rsidRDefault="00B00844" w:rsidP="00B00844">
      <w:pPr>
        <w:tabs>
          <w:tab w:val="left" w:pos="1134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844" w:rsidRDefault="00B00844" w:rsidP="00B00844">
      <w:pPr>
        <w:tabs>
          <w:tab w:val="left" w:pos="1134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844" w:rsidRDefault="00B00844" w:rsidP="00B0084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00844" w:rsidRPr="00C47D65" w:rsidRDefault="00B00844" w:rsidP="00B0084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Методического моста</w:t>
      </w:r>
    </w:p>
    <w:p w:rsidR="00B00844" w:rsidRPr="003617C7" w:rsidRDefault="00B00844" w:rsidP="00B0084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1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Современные методы и средства организации коррекционно-развивающей работы с детьми с особенностями развития</w:t>
      </w:r>
      <w:r w:rsidRPr="00361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0844" w:rsidRPr="00C47D65" w:rsidRDefault="00B00844" w:rsidP="00B00844">
      <w:pPr>
        <w:tabs>
          <w:tab w:val="left" w:pos="11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44" w:rsidRPr="000E07F8" w:rsidRDefault="00B00844" w:rsidP="00B008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07F8">
        <w:rPr>
          <w:b/>
          <w:bCs/>
          <w:sz w:val="28"/>
          <w:szCs w:val="28"/>
        </w:rPr>
        <w:t xml:space="preserve">1. Общие положения </w:t>
      </w:r>
    </w:p>
    <w:p w:rsidR="00B00844" w:rsidRPr="00EF5940" w:rsidRDefault="00B00844" w:rsidP="00B008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моста </w:t>
      </w:r>
      <w:r w:rsidRPr="00B4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B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методы и средства организации коррекционно-развивающей р</w:t>
      </w:r>
      <w:r w:rsidRPr="00B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детьми с особенностями развития»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Методический мост) 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танавливает цели и задачи,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проведения, 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права и обяза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организаторов и участников. </w:t>
      </w:r>
    </w:p>
    <w:p w:rsidR="00B00844" w:rsidRDefault="00B00844" w:rsidP="00B008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моста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публиканский инновационный центр, осуществляющий трансляцию инновационного опыта по направлению </w:t>
      </w:r>
      <w:r w:rsidRPr="007A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«Методическое сопровождение процесса обучения и восп</w:t>
      </w:r>
      <w:r w:rsidRPr="007A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A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тания детей с аутистическими нарушениями в условиях учреждения образ</w:t>
      </w:r>
      <w:r w:rsidRPr="007A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A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и семьи»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88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EF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ресурсный центр по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педагогами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дителями по оказанию методической помощи в обучении и воспитании детей с особенностями развития учреждения образования «Государственный центр коррекционно-развивающего обучения и реабилитации г. Гродно». </w:t>
      </w:r>
      <w:proofErr w:type="gramEnd"/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E07F8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 Методического моста</w:t>
      </w:r>
      <w:r w:rsidRPr="000E07F8">
        <w:rPr>
          <w:sz w:val="28"/>
          <w:szCs w:val="28"/>
        </w:rPr>
        <w:t xml:space="preserve"> могут принять участие </w:t>
      </w:r>
      <w:r>
        <w:rPr>
          <w:color w:val="auto"/>
          <w:sz w:val="28"/>
          <w:szCs w:val="28"/>
        </w:rPr>
        <w:t>учителя-дефектологи</w:t>
      </w:r>
      <w:r w:rsidRPr="00FB748C">
        <w:rPr>
          <w:color w:val="auto"/>
          <w:sz w:val="28"/>
          <w:szCs w:val="28"/>
        </w:rPr>
        <w:t xml:space="preserve"> учреждений дошкольного, общего среднего и специального о</w:t>
      </w:r>
      <w:r w:rsidRPr="00FB748C">
        <w:rPr>
          <w:color w:val="auto"/>
          <w:sz w:val="28"/>
          <w:szCs w:val="28"/>
        </w:rPr>
        <w:t>б</w:t>
      </w:r>
      <w:r w:rsidRPr="00FB748C">
        <w:rPr>
          <w:color w:val="auto"/>
          <w:sz w:val="28"/>
          <w:szCs w:val="28"/>
        </w:rPr>
        <w:t>разования</w:t>
      </w:r>
      <w:r>
        <w:rPr>
          <w:color w:val="auto"/>
          <w:sz w:val="28"/>
          <w:szCs w:val="28"/>
        </w:rPr>
        <w:t>, воспитатели интегрированных и специальных групп учреждений дошкольного образования, учителя интегрированных и специальных классов учреждений общего среднего образования, воспитатели индивидуального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провождения</w:t>
      </w:r>
      <w:r w:rsidRPr="00FB748C">
        <w:rPr>
          <w:color w:val="auto"/>
          <w:sz w:val="28"/>
          <w:szCs w:val="28"/>
        </w:rPr>
        <w:t xml:space="preserve">. </w:t>
      </w:r>
    </w:p>
    <w:p w:rsidR="00B00844" w:rsidRPr="00FB748C" w:rsidRDefault="00B00844" w:rsidP="00B00844">
      <w:pPr>
        <w:pStyle w:val="Default"/>
        <w:tabs>
          <w:tab w:val="left" w:pos="1134"/>
        </w:tabs>
        <w:spacing w:line="240" w:lineRule="exact"/>
        <w:ind w:firstLine="709"/>
        <w:jc w:val="both"/>
        <w:rPr>
          <w:color w:val="auto"/>
          <w:sz w:val="28"/>
          <w:szCs w:val="28"/>
        </w:rPr>
      </w:pPr>
    </w:p>
    <w:p w:rsidR="00B00844" w:rsidRPr="000E07F8" w:rsidRDefault="00B00844" w:rsidP="00B008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07F8">
        <w:rPr>
          <w:b/>
          <w:bCs/>
          <w:sz w:val="28"/>
          <w:szCs w:val="28"/>
        </w:rPr>
        <w:t>2. Цел</w:t>
      </w:r>
      <w:r>
        <w:rPr>
          <w:b/>
          <w:bCs/>
          <w:sz w:val="28"/>
          <w:szCs w:val="28"/>
        </w:rPr>
        <w:t xml:space="preserve">ь, </w:t>
      </w:r>
      <w:r w:rsidRPr="000E07F8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, содержание работыМетодического моста</w:t>
      </w:r>
    </w:p>
    <w:p w:rsidR="00B00844" w:rsidRPr="000E07F8" w:rsidRDefault="00B00844" w:rsidP="00B008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26D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36F7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37F98">
        <w:rPr>
          <w:rFonts w:ascii="Times New Roman" w:hAnsi="Times New Roman" w:cs="Times New Roman"/>
          <w:sz w:val="28"/>
          <w:szCs w:val="28"/>
        </w:rPr>
        <w:t xml:space="preserve">обмен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 w:rsidRPr="00C37F98">
        <w:rPr>
          <w:rFonts w:ascii="Times New Roman" w:hAnsi="Times New Roman" w:cs="Times New Roman"/>
          <w:sz w:val="28"/>
          <w:szCs w:val="28"/>
        </w:rPr>
        <w:t xml:space="preserve"> педагогическим опытом, распростр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опыта использования современных методов и средств организации ко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рекционно-развивающей работы с детьми с особенностями развития. </w:t>
      </w:r>
    </w:p>
    <w:p w:rsidR="00B00844" w:rsidRPr="000E07F8" w:rsidRDefault="00B00844" w:rsidP="00B008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E07F8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Задачи:</w:t>
      </w:r>
    </w:p>
    <w:p w:rsidR="00B00844" w:rsidRPr="00FB748C" w:rsidRDefault="00B00844" w:rsidP="00B008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8C">
        <w:rPr>
          <w:rFonts w:ascii="Times New Roman" w:hAnsi="Times New Roman" w:cs="Times New Roman"/>
          <w:sz w:val="28"/>
          <w:szCs w:val="28"/>
        </w:rPr>
        <w:t xml:space="preserve">- привлечь внимание педагогов к использованию </w:t>
      </w:r>
      <w:r>
        <w:rPr>
          <w:rFonts w:ascii="Times New Roman" w:hAnsi="Times New Roman" w:cs="Times New Roman"/>
          <w:sz w:val="28"/>
          <w:szCs w:val="28"/>
        </w:rPr>
        <w:t>современных методов и средств организации коррекционно-развивающей работы с детьми с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бенностями развития</w:t>
      </w:r>
      <w:r w:rsidRPr="00FB748C">
        <w:rPr>
          <w:rFonts w:ascii="Times New Roman" w:hAnsi="Times New Roman" w:cs="Times New Roman"/>
          <w:sz w:val="28"/>
          <w:szCs w:val="28"/>
        </w:rPr>
        <w:t>;</w:t>
      </w:r>
    </w:p>
    <w:p w:rsidR="00B00844" w:rsidRPr="00587E56" w:rsidRDefault="00B00844" w:rsidP="00B0084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87E56">
        <w:rPr>
          <w:color w:val="auto"/>
          <w:sz w:val="28"/>
          <w:szCs w:val="28"/>
        </w:rPr>
        <w:t>выявить и поддержать перспективные инновационные образовател</w:t>
      </w:r>
      <w:r w:rsidRPr="00587E56">
        <w:rPr>
          <w:color w:val="auto"/>
          <w:sz w:val="28"/>
          <w:szCs w:val="28"/>
        </w:rPr>
        <w:t>ь</w:t>
      </w:r>
      <w:r w:rsidRPr="00587E56">
        <w:rPr>
          <w:color w:val="auto"/>
          <w:sz w:val="28"/>
          <w:szCs w:val="28"/>
        </w:rPr>
        <w:t xml:space="preserve">ные педагогические инициативы; </w:t>
      </w:r>
    </w:p>
    <w:p w:rsidR="00B00844" w:rsidRPr="00587E56" w:rsidRDefault="00B00844" w:rsidP="00B00844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87E56">
        <w:rPr>
          <w:color w:val="auto"/>
          <w:sz w:val="28"/>
          <w:szCs w:val="28"/>
        </w:rPr>
        <w:t xml:space="preserve">- создать условия для сетевого взаимодействия педагогов; 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C37F98">
        <w:rPr>
          <w:color w:val="auto"/>
          <w:sz w:val="28"/>
          <w:szCs w:val="28"/>
        </w:rPr>
        <w:t>- создать информационно-методический ресурс, содержащий матери</w:t>
      </w:r>
      <w:r w:rsidRPr="00C37F98">
        <w:rPr>
          <w:color w:val="auto"/>
          <w:sz w:val="28"/>
          <w:szCs w:val="28"/>
        </w:rPr>
        <w:t>а</w:t>
      </w:r>
      <w:r w:rsidRPr="00C37F98">
        <w:rPr>
          <w:color w:val="auto"/>
          <w:sz w:val="28"/>
          <w:szCs w:val="28"/>
        </w:rPr>
        <w:t xml:space="preserve">лы по использованию </w:t>
      </w:r>
      <w:r>
        <w:rPr>
          <w:color w:val="auto"/>
          <w:sz w:val="28"/>
          <w:szCs w:val="28"/>
        </w:rPr>
        <w:t>современных методов и средств организации корре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ционно-развивающей работы с детьми с особенностями развития</w:t>
      </w:r>
      <w:r w:rsidRPr="00C37F98">
        <w:rPr>
          <w:color w:val="auto"/>
          <w:sz w:val="28"/>
          <w:szCs w:val="28"/>
        </w:rPr>
        <w:t>.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Pr="00E9347B">
        <w:rPr>
          <w:b/>
          <w:color w:val="auto"/>
          <w:sz w:val="28"/>
          <w:szCs w:val="28"/>
        </w:rPr>
        <w:t>. Проблемное поле</w:t>
      </w:r>
      <w:r>
        <w:rPr>
          <w:color w:val="auto"/>
          <w:sz w:val="28"/>
          <w:szCs w:val="28"/>
        </w:rPr>
        <w:t>: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Использование традиционных и специфических методов и сре</w:t>
      </w:r>
      <w:proofErr w:type="gramStart"/>
      <w:r>
        <w:rPr>
          <w:color w:val="auto"/>
          <w:sz w:val="28"/>
          <w:szCs w:val="28"/>
        </w:rPr>
        <w:t>дств в к</w:t>
      </w:r>
      <w:proofErr w:type="gramEnd"/>
      <w:r>
        <w:rPr>
          <w:color w:val="auto"/>
          <w:sz w:val="28"/>
          <w:szCs w:val="28"/>
        </w:rPr>
        <w:t>оррекционной работе с детьми с аутистическими нарушениями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Современные методы и формы работы с семьями, воспитывающими детей с аутистическими нарушениями.</w:t>
      </w:r>
    </w:p>
    <w:p w:rsidR="00B00844" w:rsidRDefault="00B00844" w:rsidP="00B00844">
      <w:pPr>
        <w:pStyle w:val="Default"/>
        <w:tabs>
          <w:tab w:val="left" w:pos="1134"/>
        </w:tabs>
        <w:spacing w:line="240" w:lineRule="exact"/>
        <w:ind w:firstLine="709"/>
        <w:jc w:val="both"/>
        <w:rPr>
          <w:color w:val="auto"/>
          <w:sz w:val="28"/>
          <w:szCs w:val="28"/>
        </w:rPr>
      </w:pPr>
    </w:p>
    <w:p w:rsidR="00B00844" w:rsidRPr="000E07F8" w:rsidRDefault="00B00844" w:rsidP="00B008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Организация работы Методического моста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07F8">
        <w:rPr>
          <w:sz w:val="28"/>
          <w:szCs w:val="28"/>
        </w:rPr>
        <w:t xml:space="preserve">3.1. Участники </w:t>
      </w:r>
      <w:r>
        <w:rPr>
          <w:sz w:val="28"/>
          <w:szCs w:val="28"/>
        </w:rPr>
        <w:t xml:space="preserve">Методического моста </w:t>
      </w:r>
      <w:r w:rsidRPr="000E07F8">
        <w:rPr>
          <w:sz w:val="28"/>
          <w:szCs w:val="28"/>
        </w:rPr>
        <w:t xml:space="preserve">представляют </w:t>
      </w:r>
      <w:r w:rsidRPr="00C37F98">
        <w:rPr>
          <w:color w:val="auto"/>
          <w:sz w:val="28"/>
          <w:szCs w:val="28"/>
        </w:rPr>
        <w:t>авторские виде</w:t>
      </w:r>
      <w:r w:rsidRPr="00C37F98">
        <w:rPr>
          <w:color w:val="auto"/>
          <w:sz w:val="28"/>
          <w:szCs w:val="28"/>
        </w:rPr>
        <w:t>о</w:t>
      </w:r>
      <w:r w:rsidRPr="00C37F98">
        <w:rPr>
          <w:color w:val="auto"/>
          <w:sz w:val="28"/>
          <w:szCs w:val="28"/>
        </w:rPr>
        <w:t>фрагменты занятий</w:t>
      </w:r>
      <w:r>
        <w:rPr>
          <w:color w:val="auto"/>
          <w:sz w:val="28"/>
          <w:szCs w:val="28"/>
        </w:rPr>
        <w:t xml:space="preserve"> (уроков)</w:t>
      </w:r>
      <w:r w:rsidRPr="00C37F98">
        <w:rPr>
          <w:color w:val="auto"/>
          <w:sz w:val="28"/>
          <w:szCs w:val="28"/>
        </w:rPr>
        <w:t xml:space="preserve"> или другой деятельности </w:t>
      </w:r>
      <w:r>
        <w:rPr>
          <w:sz w:val="28"/>
          <w:szCs w:val="28"/>
        </w:rPr>
        <w:t>с детьми с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развития с аннотацией или видеопрезентацию мастер-класса 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пользованию современных методов и средств организации коррекционно-развивающей работы.</w:t>
      </w:r>
    </w:p>
    <w:p w:rsidR="00B00844" w:rsidRPr="007C51E5" w:rsidRDefault="00B00844" w:rsidP="00B00844">
      <w:pPr>
        <w:pStyle w:val="Default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3.2</w:t>
      </w:r>
      <w:r w:rsidRPr="000E07F8">
        <w:rPr>
          <w:sz w:val="28"/>
          <w:szCs w:val="28"/>
        </w:rPr>
        <w:t xml:space="preserve">. </w:t>
      </w:r>
      <w:r w:rsidRPr="000E07F8">
        <w:rPr>
          <w:rFonts w:eastAsia="Times New Roman"/>
          <w:sz w:val="28"/>
          <w:szCs w:val="28"/>
          <w:lang w:eastAsia="ru-RU"/>
        </w:rPr>
        <w:t>Количество участников от учреждения образования не ограничено. </w:t>
      </w:r>
    </w:p>
    <w:p w:rsidR="00B00844" w:rsidRPr="00E63886" w:rsidRDefault="00B00844" w:rsidP="00B00844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Pr="000E07F8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Методический мост проводится </w:t>
      </w:r>
      <w:r>
        <w:rPr>
          <w:b/>
          <w:sz w:val="28"/>
          <w:szCs w:val="28"/>
        </w:rPr>
        <w:t>с 23</w:t>
      </w:r>
      <w:r w:rsidRPr="00C37F98">
        <w:rPr>
          <w:b/>
          <w:sz w:val="28"/>
          <w:szCs w:val="28"/>
        </w:rPr>
        <w:t xml:space="preserve"> ноября 2020 года по</w:t>
      </w:r>
      <w:r>
        <w:rPr>
          <w:b/>
          <w:bCs/>
          <w:sz w:val="28"/>
          <w:szCs w:val="28"/>
        </w:rPr>
        <w:t>24 д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ка</w:t>
      </w:r>
      <w:r w:rsidRPr="000E07F8">
        <w:rPr>
          <w:b/>
          <w:bCs/>
          <w:sz w:val="28"/>
          <w:szCs w:val="28"/>
        </w:rPr>
        <w:t>бря 2020</w:t>
      </w:r>
      <w:r>
        <w:rPr>
          <w:b/>
          <w:bCs/>
          <w:sz w:val="28"/>
          <w:szCs w:val="28"/>
        </w:rPr>
        <w:t xml:space="preserve"> года </w:t>
      </w:r>
      <w:r w:rsidRPr="00E63886">
        <w:rPr>
          <w:bCs/>
          <w:sz w:val="28"/>
          <w:szCs w:val="28"/>
        </w:rPr>
        <w:t>в соответствии с программой:</w:t>
      </w:r>
    </w:p>
    <w:p w:rsidR="00B00844" w:rsidRPr="00160EB7" w:rsidRDefault="00B00844" w:rsidP="00B00844">
      <w:pPr>
        <w:pStyle w:val="Default"/>
        <w:tabs>
          <w:tab w:val="left" w:pos="1134"/>
        </w:tabs>
        <w:ind w:firstLine="709"/>
        <w:jc w:val="both"/>
        <w:rPr>
          <w:bCs/>
          <w:color w:val="auto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 этап (с 23 ноября 2020 г. по 27 ноября 2020 г.) – </w:t>
      </w:r>
      <w:r w:rsidRPr="00C37F98">
        <w:rPr>
          <w:bCs/>
          <w:sz w:val="28"/>
          <w:szCs w:val="28"/>
        </w:rPr>
        <w:t>регистрация учас</w:t>
      </w:r>
      <w:r w:rsidRPr="00C37F98">
        <w:rPr>
          <w:bCs/>
          <w:sz w:val="28"/>
          <w:szCs w:val="28"/>
        </w:rPr>
        <w:t>т</w:t>
      </w:r>
      <w:r w:rsidRPr="00C37F98">
        <w:rPr>
          <w:bCs/>
          <w:sz w:val="28"/>
          <w:szCs w:val="28"/>
        </w:rPr>
        <w:t>ников: участники в срок не позднее</w:t>
      </w:r>
      <w:r w:rsidRPr="008E4C6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8E4C69">
        <w:rPr>
          <w:bCs/>
          <w:sz w:val="28"/>
          <w:szCs w:val="28"/>
        </w:rPr>
        <w:t xml:space="preserve"> ноября 2020 года заполняют электро</w:t>
      </w:r>
      <w:r w:rsidRPr="008E4C69">
        <w:rPr>
          <w:bCs/>
          <w:sz w:val="28"/>
          <w:szCs w:val="28"/>
        </w:rPr>
        <w:t>н</w:t>
      </w:r>
      <w:r w:rsidRPr="008E4C69">
        <w:rPr>
          <w:bCs/>
          <w:sz w:val="28"/>
          <w:szCs w:val="28"/>
        </w:rPr>
        <w:t>ную форму ан</w:t>
      </w:r>
      <w:r>
        <w:rPr>
          <w:bCs/>
          <w:sz w:val="28"/>
          <w:szCs w:val="28"/>
        </w:rPr>
        <w:t>кеты-заявки по ссылке</w:t>
      </w:r>
      <w:r w:rsidRPr="00160EB7">
        <w:rPr>
          <w:bCs/>
          <w:color w:val="auto"/>
          <w:sz w:val="28"/>
          <w:szCs w:val="28"/>
          <w:u w:val="single"/>
        </w:rPr>
        <w:t>https://docs.google.com/forms/d/1MaHn36UbFdkyMttIG_zApQOwmk-9jXPj3DXH2_LOBU8/edit?usp=sharing.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 этап (с 30 ноября 2020 г. по 7 декабря 2020 г.) – </w:t>
      </w:r>
      <w:r>
        <w:rPr>
          <w:bCs/>
          <w:color w:val="auto"/>
          <w:sz w:val="28"/>
          <w:szCs w:val="28"/>
        </w:rPr>
        <w:t>размещение</w:t>
      </w:r>
      <w:r w:rsidR="00962808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мат</w:t>
      </w:r>
      <w:r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 xml:space="preserve">риалов участниками на платформе по следующей ссылке: </w:t>
      </w:r>
      <w:r w:rsidRPr="00160EB7">
        <w:rPr>
          <w:bCs/>
          <w:color w:val="auto"/>
          <w:sz w:val="28"/>
          <w:szCs w:val="28"/>
          <w:u w:val="single"/>
        </w:rPr>
        <w:t>https://drive.google.com/drive/folders/1JMaZPWzWcb0T97vdmvKXQpEuUx3-mYHG?usp=sharing</w:t>
      </w:r>
      <w:proofErr w:type="gramStart"/>
      <w:r w:rsidRPr="00393C24">
        <w:rPr>
          <w:bCs/>
          <w:color w:val="auto"/>
          <w:sz w:val="28"/>
          <w:szCs w:val="28"/>
        </w:rPr>
        <w:t>и</w:t>
      </w:r>
      <w:proofErr w:type="gramEnd"/>
      <w:r w:rsidRPr="00393C24">
        <w:rPr>
          <w:bCs/>
          <w:color w:val="auto"/>
          <w:sz w:val="28"/>
          <w:szCs w:val="28"/>
        </w:rPr>
        <w:t xml:space="preserve"> в соответствии с указанными требованиями</w:t>
      </w:r>
      <w:r w:rsidR="00962808">
        <w:rPr>
          <w:bCs/>
          <w:color w:val="auto"/>
          <w:sz w:val="28"/>
          <w:szCs w:val="28"/>
        </w:rPr>
        <w:t xml:space="preserve"> </w:t>
      </w:r>
      <w:r w:rsidRPr="0078436A">
        <w:rPr>
          <w:bCs/>
          <w:color w:val="auto"/>
          <w:sz w:val="28"/>
          <w:szCs w:val="28"/>
        </w:rPr>
        <w:t>(требования к участию п. 4.5)</w:t>
      </w:r>
      <w:r>
        <w:rPr>
          <w:bCs/>
          <w:color w:val="auto"/>
          <w:sz w:val="28"/>
          <w:szCs w:val="28"/>
        </w:rPr>
        <w:t xml:space="preserve">. 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bCs/>
          <w:color w:val="auto"/>
          <w:sz w:val="28"/>
          <w:szCs w:val="28"/>
        </w:rPr>
      </w:pPr>
      <w:r w:rsidRPr="00CF71BC">
        <w:rPr>
          <w:b/>
          <w:bCs/>
          <w:color w:val="auto"/>
          <w:sz w:val="28"/>
          <w:szCs w:val="28"/>
        </w:rPr>
        <w:t xml:space="preserve">3 этап (с 7 декабря 2020 г. по </w:t>
      </w:r>
      <w:r>
        <w:rPr>
          <w:b/>
          <w:bCs/>
          <w:color w:val="auto"/>
          <w:sz w:val="28"/>
          <w:szCs w:val="28"/>
        </w:rPr>
        <w:t>14</w:t>
      </w:r>
      <w:r w:rsidRPr="00CF71BC">
        <w:rPr>
          <w:b/>
          <w:bCs/>
          <w:color w:val="auto"/>
          <w:sz w:val="28"/>
          <w:szCs w:val="28"/>
        </w:rPr>
        <w:t xml:space="preserve"> декабря 2020 г.)</w:t>
      </w:r>
      <w:r>
        <w:rPr>
          <w:bCs/>
          <w:color w:val="auto"/>
          <w:sz w:val="28"/>
          <w:szCs w:val="28"/>
        </w:rPr>
        <w:t xml:space="preserve"> – ознакомление с поступившими видеоматериалами, размещение отзывов участниками (обяз</w:t>
      </w:r>
      <w:r>
        <w:rPr>
          <w:bCs/>
          <w:color w:val="auto"/>
          <w:sz w:val="28"/>
          <w:szCs w:val="28"/>
        </w:rPr>
        <w:t>а</w:t>
      </w:r>
      <w:r>
        <w:rPr>
          <w:bCs/>
          <w:color w:val="auto"/>
          <w:sz w:val="28"/>
          <w:szCs w:val="28"/>
        </w:rPr>
        <w:t>тельно!) в папку по ссылке (</w:t>
      </w:r>
      <w:r w:rsidRPr="001227C1">
        <w:rPr>
          <w:bCs/>
          <w:color w:val="auto"/>
          <w:sz w:val="28"/>
          <w:szCs w:val="28"/>
          <w:u w:val="single"/>
        </w:rPr>
        <w:t>https://drive.google.com/drive/folders/1hwl88bc10FLwymbUF81cdE0BGZ8KS1GO?usp=sharing</w:t>
      </w:r>
      <w:r>
        <w:rPr>
          <w:bCs/>
          <w:color w:val="auto"/>
          <w:sz w:val="28"/>
          <w:szCs w:val="28"/>
        </w:rPr>
        <w:t xml:space="preserve">) (требование </w:t>
      </w:r>
      <w:r w:rsidRPr="0078436A">
        <w:rPr>
          <w:bCs/>
          <w:color w:val="auto"/>
          <w:sz w:val="28"/>
          <w:szCs w:val="28"/>
        </w:rPr>
        <w:t>п. 4.6</w:t>
      </w:r>
      <w:r>
        <w:rPr>
          <w:bCs/>
          <w:color w:val="auto"/>
          <w:sz w:val="28"/>
          <w:szCs w:val="28"/>
        </w:rPr>
        <w:t xml:space="preserve">). 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 этап (с 14</w:t>
      </w:r>
      <w:r w:rsidRPr="000675C4">
        <w:rPr>
          <w:b/>
          <w:bCs/>
          <w:color w:val="auto"/>
          <w:sz w:val="28"/>
          <w:szCs w:val="28"/>
        </w:rPr>
        <w:t xml:space="preserve"> декабря 2020 г. по </w:t>
      </w:r>
      <w:r>
        <w:rPr>
          <w:b/>
          <w:bCs/>
          <w:color w:val="auto"/>
          <w:sz w:val="28"/>
          <w:szCs w:val="28"/>
        </w:rPr>
        <w:t>24</w:t>
      </w:r>
      <w:r w:rsidRPr="000675C4">
        <w:rPr>
          <w:b/>
          <w:bCs/>
          <w:color w:val="auto"/>
          <w:sz w:val="28"/>
          <w:szCs w:val="28"/>
        </w:rPr>
        <w:t xml:space="preserve"> декабря 2020 г.)</w:t>
      </w:r>
      <w:r>
        <w:rPr>
          <w:bCs/>
          <w:color w:val="auto"/>
          <w:sz w:val="28"/>
          <w:szCs w:val="28"/>
        </w:rPr>
        <w:t xml:space="preserve"> – организация о</w:t>
      </w:r>
      <w:r>
        <w:rPr>
          <w:bCs/>
          <w:color w:val="auto"/>
          <w:sz w:val="28"/>
          <w:szCs w:val="28"/>
        </w:rPr>
        <w:t>н</w:t>
      </w:r>
      <w:r>
        <w:rPr>
          <w:bCs/>
          <w:color w:val="auto"/>
          <w:sz w:val="28"/>
          <w:szCs w:val="28"/>
        </w:rPr>
        <w:t>лайн-дискуссии по обсуждению наиболее актуальных для участников Мет</w:t>
      </w:r>
      <w:r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дического моста материалов (17.12.2020 г.).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Ссылка для участия в онлайн-дискуссии 15.12.2020 будет отправлена каждому участнику Методического моста на почтовый адрес, указанный в анкете.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Выступающие онлайн-дискуссии  – авторы наиболее актуальных работ (определяются организаторами по итогам отзывов) – представляют краткую презентацию предложенных ими методов и средств (форма презентации о</w:t>
      </w:r>
      <w:r>
        <w:rPr>
          <w:bCs/>
          <w:color w:val="auto"/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 xml:space="preserve">ределяется автором).   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Подведение итогов работы Методического моста, рассылка сертифик</w:t>
      </w:r>
      <w:r>
        <w:rPr>
          <w:bCs/>
          <w:color w:val="auto"/>
          <w:sz w:val="28"/>
          <w:szCs w:val="28"/>
        </w:rPr>
        <w:t>а</w:t>
      </w:r>
      <w:r>
        <w:rPr>
          <w:bCs/>
          <w:color w:val="auto"/>
          <w:sz w:val="28"/>
          <w:szCs w:val="28"/>
        </w:rPr>
        <w:t>тов об участии в работе Методического моста (21.12.2020–24.12.2020).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E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моста</w:t>
      </w:r>
      <w:r w:rsidRPr="000E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б</w:t>
      </w:r>
      <w:r w:rsidRPr="000E07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0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предоставлена возможность познакомиться с работами коллег, возмо</w:t>
      </w:r>
      <w:r w:rsidRPr="000E07F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E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обсуждения авторских материалов.</w:t>
      </w:r>
    </w:p>
    <w:p w:rsidR="00B00844" w:rsidRPr="004C53FB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материалам Методического моста</w:t>
      </w:r>
    </w:p>
    <w:p w:rsidR="00B00844" w:rsidRDefault="00B00844" w:rsidP="00B008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4.1. Для участия в Методическом мосте участники представляют в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деофрагмент </w:t>
      </w:r>
      <w:r w:rsidRPr="00E63886">
        <w:rPr>
          <w:rFonts w:eastAsia="Times New Roman"/>
          <w:sz w:val="28"/>
          <w:szCs w:val="28"/>
          <w:lang w:eastAsia="ru-RU"/>
        </w:rPr>
        <w:t xml:space="preserve"> использования современных методов и средств организации коррекционно-развивающей работы с детьми с особенностями развития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Pr="00E63886">
        <w:rPr>
          <w:rFonts w:eastAsia="Times New Roman"/>
          <w:sz w:val="28"/>
          <w:szCs w:val="28"/>
          <w:lang w:eastAsia="ru-RU"/>
        </w:rPr>
        <w:t xml:space="preserve"> краткую аннотацию с описанием специфики предлагаемых методов и средств по алгоритму</w:t>
      </w:r>
      <w:r>
        <w:rPr>
          <w:rFonts w:eastAsia="Times New Roman"/>
          <w:sz w:val="28"/>
          <w:szCs w:val="28"/>
          <w:lang w:eastAsia="ru-RU"/>
        </w:rPr>
        <w:t xml:space="preserve"> (п. 4.5.) или </w:t>
      </w:r>
      <w:r>
        <w:rPr>
          <w:sz w:val="28"/>
          <w:szCs w:val="28"/>
        </w:rPr>
        <w:t>видеопрезентацию мастер-класса по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современных методов и средств организации коррекционно-развивающей работы (по выбору участника).</w:t>
      </w:r>
    </w:p>
    <w:p w:rsidR="00B00844" w:rsidRPr="009F273D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  Рекомендуемые параметры видеофайлов: формат – 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4C5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длительность – не более 10 минут; качество – не менее 480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наличии звукового ряда приветствуется его качественное воспроизведение.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Видеофрагменты, предоставляемые для участия в работе методич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моста, не должны содержать материалы, нарушающие авторские права, а также другие законы Республики Беларусь.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Выбор тематики представляемых для участия в работе Методич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моста материалов осуществляется с учетом современного содержания образовательного процесса, современных методов обучения и воспитания и современной инфраструктуры обучения.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Разработанный видеофрагмент сопровождается краткой аннотац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которая должна отражать:</w:t>
      </w:r>
    </w:p>
    <w:tbl>
      <w:tblPr>
        <w:tblStyle w:val="a9"/>
        <w:tblW w:w="0" w:type="auto"/>
        <w:tblInd w:w="108" w:type="dxa"/>
        <w:tblLook w:val="04A0"/>
      </w:tblPr>
      <w:tblGrid>
        <w:gridCol w:w="4678"/>
        <w:gridCol w:w="4785"/>
      </w:tblGrid>
      <w:tr w:rsidR="00B00844" w:rsidRPr="00AB4EBD" w:rsidTr="000E547D">
        <w:tc>
          <w:tcPr>
            <w:tcW w:w="4678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Цель</w:t>
            </w:r>
          </w:p>
        </w:tc>
        <w:tc>
          <w:tcPr>
            <w:tcW w:w="4785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44" w:rsidRPr="00AB4EBD" w:rsidTr="000E547D">
        <w:tc>
          <w:tcPr>
            <w:tcW w:w="4678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Актуальность и новизна</w:t>
            </w:r>
          </w:p>
        </w:tc>
        <w:tc>
          <w:tcPr>
            <w:tcW w:w="4785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44" w:rsidRPr="00AB4EBD" w:rsidTr="000E547D">
        <w:tc>
          <w:tcPr>
            <w:tcW w:w="4678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Используемые методы, приемы и средства</w:t>
            </w:r>
          </w:p>
        </w:tc>
        <w:tc>
          <w:tcPr>
            <w:tcW w:w="4785" w:type="dxa"/>
          </w:tcPr>
          <w:p w:rsidR="00B00844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44" w:rsidRPr="00AB4EBD" w:rsidTr="000E547D">
        <w:tc>
          <w:tcPr>
            <w:tcW w:w="4678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Основное содержание работы</w:t>
            </w:r>
          </w:p>
        </w:tc>
        <w:tc>
          <w:tcPr>
            <w:tcW w:w="4785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44" w:rsidRPr="00AB4EBD" w:rsidTr="000E547D">
        <w:tc>
          <w:tcPr>
            <w:tcW w:w="4678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Результативность</w:t>
            </w:r>
          </w:p>
        </w:tc>
        <w:tc>
          <w:tcPr>
            <w:tcW w:w="4785" w:type="dxa"/>
          </w:tcPr>
          <w:p w:rsidR="00B00844" w:rsidRPr="00AB4EBD" w:rsidRDefault="00B00844" w:rsidP="000E54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0844" w:rsidRPr="00AB4EBD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Видеофайл и аннотация размещаются по указанной ссылке (</w:t>
      </w:r>
      <w:r w:rsidRPr="001C1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https://drive.google.com/drive/folders/1JMaZPWzWcb0T97vdmvKXQpEuUx3-mYHG?usp=sharing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отдельной папке или архиве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AB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AB4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названии папки или архива указывается полное название учреждения образования.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рамках 3 этапа работы Методического моста необходимо по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 ссылке (</w:t>
      </w:r>
      <w:r w:rsidRPr="001C1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https://drive.google.com/drive/folders/1hwl88bc10FLwymbUF81cdE0BGZ8KS1GO?usp=sharing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папке «Отзывы» разместить отзывы об одном или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скольких видеофрагментах других участников. </w:t>
      </w:r>
    </w:p>
    <w:p w:rsidR="00B00844" w:rsidRDefault="00B00844" w:rsidP="00B008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Анкета-заявка заполняется на каждый представленный видеофра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отдельно (</w:t>
      </w:r>
      <w:r w:rsidRPr="001C1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https://docs.google.com/forms/d/1MaHn36UbFdkyMttIG_zApQOwmk-9jXPj3DXH2_LOBU8/edit?usp=sharing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Авторское право на созданные видеоматериалы сохраняется за их авторами. Авторы несут всю полноту ответственности за содержание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ботанных материалов.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Организаторы Методического моста не несут ответственности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автором и/или третьими лицами и организациями за возможное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разработок на других Интернет-ресурсах в результате их копирования.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 Организаторы Методического моста вправе изъять уже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щенную на платформе разработку, если выяснится, что в процессе ее 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были нарушены чьи-либо авторские права. О факте изъятия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организаторы автору не сообщают.</w:t>
      </w:r>
    </w:p>
    <w:p w:rsidR="00B00844" w:rsidRDefault="00B00844" w:rsidP="00B00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Материалы, не соответствующие предъявляемым требованиям, не будут рассматриваться в процессе работы Методического моста.</w:t>
      </w:r>
    </w:p>
    <w:p w:rsidR="00B00844" w:rsidRPr="009F273D" w:rsidRDefault="00B00844" w:rsidP="00B00844">
      <w:pPr>
        <w:tabs>
          <w:tab w:val="left" w:pos="1134"/>
        </w:tabs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44" w:rsidRDefault="00B00844" w:rsidP="00B00844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964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5. Условия участия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работе Методического моста</w:t>
      </w:r>
    </w:p>
    <w:p w:rsidR="00B00844" w:rsidRDefault="00B00844" w:rsidP="00B00844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964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5.1.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Направление анкеты-заявки на участие в работе методического моста означает, что участник ознакомлен с требованиями и условиями раб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ты Методического моста и согласен на использование его разработки для трансляции педагогической общественности.</w:t>
      </w:r>
    </w:p>
    <w:p w:rsidR="00B00844" w:rsidRDefault="00B00844" w:rsidP="00B00844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5.2 Оргкомитет Методического моста оставляет за собой право откл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нить заявки участников и материалы, поданные позднее указанного времени и не соответствующие перечисленным требованиям.</w:t>
      </w:r>
    </w:p>
    <w:p w:rsidR="00B00844" w:rsidRDefault="00B00844" w:rsidP="00B00844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5.3. Всем авторам, представившим материалы для участия в работе 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тодического моста, гарантируется соблюдение авторских прав.</w:t>
      </w:r>
    </w:p>
    <w:p w:rsidR="00B00844" w:rsidRDefault="00B00844" w:rsidP="00B00844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5.4. Авторы, представившие материалы для участия в работе Метод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ческого моста, не преследуют коммерческих целей и дают согласие на св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бодное распространение разработок в учреждениях образования.</w:t>
      </w:r>
    </w:p>
    <w:p w:rsidR="00B00844" w:rsidRPr="009964CB" w:rsidRDefault="00B00844" w:rsidP="009628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5.5. Предъявляя материалы для участия в работе Методического моста, участник гарантирует, что они созданы творческими усилиями автора, не 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рушают чьи-либо авторские права, не наносят ущерба чьей-либо репутации, фотографии и авторские материалы с участием несовершеннолетних разм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щены с согласия их законных представителей.</w:t>
      </w:r>
    </w:p>
    <w:p w:rsidR="00B00844" w:rsidRPr="0052030A" w:rsidRDefault="00B00844" w:rsidP="0096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B00844" w:rsidRPr="003A69A8" w:rsidRDefault="00B00844" w:rsidP="0096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разработок</w:t>
      </w:r>
      <w:r w:rsidRPr="003A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информирует учас</w:t>
      </w:r>
      <w:r w:rsidRPr="003A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работе Методического моста и оформляет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говую документацию.</w:t>
      </w:r>
    </w:p>
    <w:p w:rsidR="00B00844" w:rsidRDefault="00B00844" w:rsidP="0096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2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материалы участников</w:t>
      </w:r>
      <w:r w:rsidRPr="006C3221">
        <w:rPr>
          <w:rFonts w:ascii="Times New Roman" w:hAnsi="Times New Roman" w:cs="Times New Roman"/>
          <w:sz w:val="28"/>
          <w:szCs w:val="28"/>
        </w:rPr>
        <w:t xml:space="preserve"> оформляются на </w:t>
      </w:r>
      <w:r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Pr="006C3221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 к материалам будет предоставлен после окончания работы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моста в течение недели</w:t>
      </w:r>
      <w:r w:rsidRP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0844" w:rsidRDefault="00B00844" w:rsidP="00B0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консультирования об участии в работе методического моста можно обращаться по тел.:</w:t>
      </w:r>
    </w:p>
    <w:p w:rsidR="00B00844" w:rsidRDefault="00B00844" w:rsidP="00B0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(0152) 60-76-41 Мальевская Светлана Федоровна, заместитель дире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ЦКРОиР</w:t>
      </w:r>
    </w:p>
    <w:p w:rsidR="00B00844" w:rsidRDefault="00B00844" w:rsidP="00B0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(0152) 62-47-85 Маланчик Наталия Владимировна, заместитель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ЦКРОиР</w:t>
      </w:r>
    </w:p>
    <w:p w:rsidR="00962808" w:rsidRDefault="00962808" w:rsidP="00B0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026" w:type="dxa"/>
        <w:tblInd w:w="-106" w:type="dxa"/>
        <w:tblLook w:val="01E0"/>
      </w:tblPr>
      <w:tblGrid>
        <w:gridCol w:w="6026"/>
      </w:tblGrid>
      <w:tr w:rsidR="00B00844" w:rsidRPr="00A16E81" w:rsidTr="000E547D">
        <w:trPr>
          <w:trHeight w:val="2011"/>
        </w:trPr>
        <w:tc>
          <w:tcPr>
            <w:tcW w:w="6026" w:type="dxa"/>
          </w:tcPr>
          <w:p w:rsidR="00B00844" w:rsidRPr="00A16E81" w:rsidRDefault="00B00844" w:rsidP="000E5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E8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B00844" w:rsidRDefault="00B00844" w:rsidP="000E5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центра развития </w:t>
            </w:r>
          </w:p>
          <w:p w:rsidR="00B00844" w:rsidRDefault="00B00844" w:rsidP="000E5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B00844" w:rsidRDefault="00B00844" w:rsidP="000E5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взрослых ГУО «Академия </w:t>
            </w:r>
          </w:p>
          <w:p w:rsidR="00B00844" w:rsidRDefault="00B00844" w:rsidP="000E5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E81">
              <w:rPr>
                <w:rFonts w:ascii="Times New Roman" w:eastAsia="Calibri" w:hAnsi="Times New Roman" w:cs="Times New Roman"/>
                <w:sz w:val="28"/>
                <w:szCs w:val="28"/>
              </w:rPr>
              <w:t>последипломного образования»</w:t>
            </w:r>
          </w:p>
          <w:p w:rsidR="00B00844" w:rsidRPr="00A16E81" w:rsidRDefault="00B00844" w:rsidP="009628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Pr="00A16E81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В.Мацукевич</w:t>
            </w:r>
          </w:p>
        </w:tc>
      </w:tr>
    </w:tbl>
    <w:p w:rsidR="004552F0" w:rsidRPr="00B00844" w:rsidRDefault="004552F0" w:rsidP="0096280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4552F0" w:rsidRPr="00B00844" w:rsidSect="009628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2BF"/>
    <w:multiLevelType w:val="hybridMultilevel"/>
    <w:tmpl w:val="AEC08740"/>
    <w:lvl w:ilvl="0" w:tplc="7F8A2DA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E0B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01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0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E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0C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05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AD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09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947A86"/>
    <w:rsid w:val="000E728A"/>
    <w:rsid w:val="001036EA"/>
    <w:rsid w:val="00123B41"/>
    <w:rsid w:val="00134EF5"/>
    <w:rsid w:val="001C35B1"/>
    <w:rsid w:val="0020548A"/>
    <w:rsid w:val="00261F1D"/>
    <w:rsid w:val="00311691"/>
    <w:rsid w:val="00315709"/>
    <w:rsid w:val="00326154"/>
    <w:rsid w:val="00347E7F"/>
    <w:rsid w:val="00356618"/>
    <w:rsid w:val="003E5D59"/>
    <w:rsid w:val="00453762"/>
    <w:rsid w:val="004552F0"/>
    <w:rsid w:val="004D6FCB"/>
    <w:rsid w:val="004F59C5"/>
    <w:rsid w:val="00503941"/>
    <w:rsid w:val="005550A9"/>
    <w:rsid w:val="005A282C"/>
    <w:rsid w:val="00607493"/>
    <w:rsid w:val="00631505"/>
    <w:rsid w:val="006F526D"/>
    <w:rsid w:val="006F6869"/>
    <w:rsid w:val="00716C3E"/>
    <w:rsid w:val="00720638"/>
    <w:rsid w:val="00724AAD"/>
    <w:rsid w:val="00780880"/>
    <w:rsid w:val="00800156"/>
    <w:rsid w:val="00826A03"/>
    <w:rsid w:val="00851AB2"/>
    <w:rsid w:val="00874B72"/>
    <w:rsid w:val="008E7576"/>
    <w:rsid w:val="00947A86"/>
    <w:rsid w:val="00962808"/>
    <w:rsid w:val="00A636EA"/>
    <w:rsid w:val="00AB72EA"/>
    <w:rsid w:val="00AC64CA"/>
    <w:rsid w:val="00B00844"/>
    <w:rsid w:val="00BC235A"/>
    <w:rsid w:val="00BF64B1"/>
    <w:rsid w:val="00C95B58"/>
    <w:rsid w:val="00CF521F"/>
    <w:rsid w:val="00D343B3"/>
    <w:rsid w:val="00D63CD1"/>
    <w:rsid w:val="00E35CF0"/>
    <w:rsid w:val="00E93088"/>
    <w:rsid w:val="00EC4644"/>
    <w:rsid w:val="00F81779"/>
    <w:rsid w:val="00F94FAE"/>
    <w:rsid w:val="00FE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8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3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C64CA"/>
    <w:rPr>
      <w:color w:val="800080" w:themeColor="followedHyperlink"/>
      <w:u w:val="single"/>
    </w:rPr>
  </w:style>
  <w:style w:type="paragraph" w:customStyle="1" w:styleId="Default">
    <w:name w:val="Default"/>
    <w:rsid w:val="00B0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0084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00844"/>
    <w:pPr>
      <w:ind w:left="720"/>
      <w:contextualSpacing/>
    </w:pPr>
    <w:rPr>
      <w:lang w:val="en-US"/>
    </w:rPr>
  </w:style>
  <w:style w:type="table" w:styleId="a9">
    <w:name w:val="Table Grid"/>
    <w:basedOn w:val="a1"/>
    <w:uiPriority w:val="39"/>
    <w:rsid w:val="00B0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8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3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C64CA"/>
    <w:rPr>
      <w:color w:val="800080" w:themeColor="followedHyperlink"/>
      <w:u w:val="single"/>
    </w:rPr>
  </w:style>
  <w:style w:type="paragraph" w:customStyle="1" w:styleId="Default">
    <w:name w:val="Default"/>
    <w:rsid w:val="00B0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0084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00844"/>
    <w:pPr>
      <w:ind w:left="720"/>
      <w:contextualSpacing/>
    </w:pPr>
    <w:rPr>
      <w:lang w:val="en-US"/>
    </w:rPr>
  </w:style>
  <w:style w:type="table" w:styleId="a9">
    <w:name w:val="Table Grid"/>
    <w:basedOn w:val="a1"/>
    <w:uiPriority w:val="39"/>
    <w:rsid w:val="00B0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zhukava</cp:lastModifiedBy>
  <cp:revision>2</cp:revision>
  <cp:lastPrinted>2020-03-03T09:04:00Z</cp:lastPrinted>
  <dcterms:created xsi:type="dcterms:W3CDTF">2020-11-17T11:29:00Z</dcterms:created>
  <dcterms:modified xsi:type="dcterms:W3CDTF">2020-11-17T11:29:00Z</dcterms:modified>
</cp:coreProperties>
</file>